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5D47" w14:textId="46640C47" w:rsidR="00940134" w:rsidRDefault="007E3555" w:rsidP="00FB3FAD">
      <w:pPr>
        <w:jc w:val="center"/>
        <w:rPr>
          <w:b/>
          <w:bCs/>
          <w:sz w:val="36"/>
          <w:szCs w:val="36"/>
          <w:lang w:val="en-US"/>
        </w:rPr>
      </w:pPr>
      <w:r w:rsidRPr="007E3555">
        <w:rPr>
          <w:b/>
          <w:bCs/>
          <w:sz w:val="36"/>
          <w:szCs w:val="36"/>
          <w:lang w:val="en-US"/>
        </w:rPr>
        <w:t xml:space="preserve">DAILY PROGRAM </w:t>
      </w:r>
      <w:r w:rsidR="000C2F82">
        <w:rPr>
          <w:b/>
          <w:bCs/>
          <w:sz w:val="36"/>
          <w:szCs w:val="36"/>
          <w:lang w:val="en-US"/>
        </w:rPr>
        <w:t>COURTS</w:t>
      </w:r>
      <w:r w:rsidRPr="007E3555">
        <w:rPr>
          <w:b/>
          <w:bCs/>
          <w:sz w:val="36"/>
          <w:szCs w:val="36"/>
          <w:lang w:val="en-US"/>
        </w:rPr>
        <w:t xml:space="preserve"> 1-4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2616"/>
        <w:gridCol w:w="2615"/>
        <w:gridCol w:w="5232"/>
      </w:tblGrid>
      <w:tr w:rsidR="000C1948" w14:paraId="35A9445F" w14:textId="77777777" w:rsidTr="00D96F8F">
        <w:tc>
          <w:tcPr>
            <w:tcW w:w="5231" w:type="dxa"/>
          </w:tcPr>
          <w:p w14:paraId="55A6F4DC" w14:textId="7A7D9044" w:rsidR="000C1948" w:rsidRDefault="000C1948" w:rsidP="000C1948">
            <w:pPr>
              <w:rPr>
                <w:b/>
                <w:bCs/>
                <w:sz w:val="36"/>
                <w:szCs w:val="36"/>
                <w:lang w:val="en-US"/>
              </w:rPr>
            </w:pPr>
            <w:r w:rsidRPr="00940134">
              <w:rPr>
                <w:b/>
                <w:bCs/>
                <w:sz w:val="36"/>
                <w:szCs w:val="36"/>
              </w:rPr>
              <w:t>Monday 17</w:t>
            </w:r>
            <w:r w:rsidRPr="00940134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940134">
              <w:rPr>
                <w:b/>
                <w:bCs/>
                <w:sz w:val="36"/>
                <w:szCs w:val="36"/>
              </w:rPr>
              <w:t xml:space="preserve"> February 2025</w:t>
            </w:r>
          </w:p>
        </w:tc>
        <w:tc>
          <w:tcPr>
            <w:tcW w:w="5231" w:type="dxa"/>
            <w:gridSpan w:val="2"/>
          </w:tcPr>
          <w:p w14:paraId="010C8F8A" w14:textId="6367455D" w:rsidR="000C1948" w:rsidRPr="000C1948" w:rsidRDefault="000C1948" w:rsidP="00FB3FAD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0C1948">
              <w:rPr>
                <w:b/>
                <w:bCs/>
                <w:sz w:val="36"/>
                <w:szCs w:val="36"/>
                <w:lang w:val="en-US"/>
              </w:rPr>
              <w:t xml:space="preserve">Event </w:t>
            </w:r>
            <w:r w:rsidRPr="000C1948">
              <w:rPr>
                <w:sz w:val="36"/>
                <w:szCs w:val="36"/>
                <w:lang w:val="en-US"/>
              </w:rPr>
              <w:t xml:space="preserve">Block Round </w:t>
            </w:r>
            <w:r w:rsidR="000C2F82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5232" w:type="dxa"/>
          </w:tcPr>
          <w:p w14:paraId="59EB5F06" w14:textId="3BCC47A9" w:rsidR="000C1948" w:rsidRDefault="000C1948" w:rsidP="000C1948">
            <w:pPr>
              <w:jc w:val="right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Block A</w:t>
            </w:r>
          </w:p>
        </w:tc>
      </w:tr>
      <w:tr w:rsidR="000C1948" w14:paraId="54861C72" w14:textId="77777777" w:rsidTr="00D96F8F">
        <w:tc>
          <w:tcPr>
            <w:tcW w:w="7847" w:type="dxa"/>
            <w:gridSpan w:val="2"/>
          </w:tcPr>
          <w:p w14:paraId="16128B8A" w14:textId="2C8AD3C1" w:rsidR="000C1948" w:rsidRDefault="000C2F82" w:rsidP="000C1948">
            <w:pPr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color w:val="3A7C22" w:themeColor="accent6" w:themeShade="BF"/>
                <w:sz w:val="36"/>
                <w:szCs w:val="36"/>
              </w:rPr>
              <w:t>Egypt</w:t>
            </w:r>
            <w:r w:rsidR="000C1948" w:rsidRPr="00940134">
              <w:rPr>
                <w:b/>
                <w:bCs/>
                <w:color w:val="3A7C22" w:themeColor="accent6" w:themeShade="BF"/>
                <w:sz w:val="36"/>
                <w:szCs w:val="36"/>
              </w:rPr>
              <w:t xml:space="preserve"> </w:t>
            </w:r>
            <w:r w:rsidR="000C1948">
              <w:rPr>
                <w:b/>
                <w:bCs/>
                <w:sz w:val="36"/>
                <w:szCs w:val="36"/>
              </w:rPr>
              <w:t>v</w:t>
            </w:r>
            <w:r w:rsidR="000C1948" w:rsidRPr="00940134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0000"/>
                <w:sz w:val="36"/>
                <w:szCs w:val="36"/>
              </w:rPr>
              <w:t>South Africa</w:t>
            </w:r>
            <w:r w:rsidR="000C1948" w:rsidRPr="00940134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0C1948" w:rsidRPr="00940134">
              <w:rPr>
                <w:b/>
                <w:bCs/>
                <w:sz w:val="36"/>
                <w:szCs w:val="36"/>
              </w:rPr>
              <w:t xml:space="preserve">– </w:t>
            </w:r>
            <w:r>
              <w:rPr>
                <w:b/>
                <w:bCs/>
                <w:sz w:val="36"/>
                <w:szCs w:val="36"/>
              </w:rPr>
              <w:t>Courts</w:t>
            </w:r>
            <w:r w:rsidR="000C1948" w:rsidRPr="00940134">
              <w:rPr>
                <w:b/>
                <w:bCs/>
                <w:sz w:val="36"/>
                <w:szCs w:val="36"/>
              </w:rPr>
              <w:t xml:space="preserve"> 1 and 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847" w:type="dxa"/>
            <w:gridSpan w:val="2"/>
          </w:tcPr>
          <w:p w14:paraId="3B695F9F" w14:textId="463371C8" w:rsidR="000C1948" w:rsidRDefault="000C2F82" w:rsidP="000C1948">
            <w:pPr>
              <w:jc w:val="right"/>
              <w:rPr>
                <w:b/>
                <w:bCs/>
                <w:sz w:val="36"/>
                <w:szCs w:val="36"/>
                <w:lang w:val="en-US"/>
              </w:rPr>
            </w:pPr>
            <w:r w:rsidRPr="004E3D6D">
              <w:rPr>
                <w:b/>
                <w:bCs/>
                <w:color w:val="4C94D8" w:themeColor="text2" w:themeTint="80"/>
                <w:sz w:val="36"/>
                <w:szCs w:val="36"/>
              </w:rPr>
              <w:t>US</w:t>
            </w:r>
            <w:r w:rsidR="000C1948" w:rsidRPr="004E3D6D">
              <w:rPr>
                <w:b/>
                <w:bCs/>
                <w:color w:val="4C94D8" w:themeColor="text2" w:themeTint="80"/>
                <w:sz w:val="36"/>
                <w:szCs w:val="36"/>
              </w:rPr>
              <w:t xml:space="preserve"> </w:t>
            </w:r>
            <w:r w:rsidR="000C1948">
              <w:rPr>
                <w:b/>
                <w:bCs/>
                <w:sz w:val="36"/>
                <w:szCs w:val="36"/>
              </w:rPr>
              <w:t xml:space="preserve">v </w:t>
            </w:r>
            <w:r>
              <w:rPr>
                <w:b/>
                <w:bCs/>
                <w:color w:val="C88800"/>
                <w:sz w:val="36"/>
                <w:szCs w:val="36"/>
              </w:rPr>
              <w:t>Spain</w:t>
            </w:r>
            <w:r w:rsidR="000C1948" w:rsidRPr="00940134">
              <w:rPr>
                <w:b/>
                <w:bCs/>
                <w:sz w:val="36"/>
                <w:szCs w:val="36"/>
              </w:rPr>
              <w:t xml:space="preserve"> - </w:t>
            </w:r>
            <w:r>
              <w:rPr>
                <w:b/>
                <w:bCs/>
                <w:sz w:val="36"/>
                <w:szCs w:val="36"/>
              </w:rPr>
              <w:t>Courts</w:t>
            </w:r>
            <w:r w:rsidR="000C1948" w:rsidRPr="00940134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3</w:t>
            </w:r>
            <w:r w:rsidR="000C1948" w:rsidRPr="00940134">
              <w:rPr>
                <w:b/>
                <w:bCs/>
                <w:sz w:val="36"/>
                <w:szCs w:val="36"/>
              </w:rPr>
              <w:t xml:space="preserve"> and 4</w:t>
            </w:r>
          </w:p>
        </w:tc>
      </w:tr>
    </w:tbl>
    <w:p w14:paraId="0CAFB281" w14:textId="77777777" w:rsidR="00FB3FAD" w:rsidRDefault="00FB3FAD">
      <w:pPr>
        <w:rPr>
          <w:sz w:val="12"/>
          <w:szCs w:val="12"/>
          <w:lang w:val="en-US"/>
        </w:rPr>
      </w:pPr>
    </w:p>
    <w:tbl>
      <w:tblPr>
        <w:tblStyle w:val="TableGrid"/>
        <w:tblW w:w="15730" w:type="dxa"/>
        <w:tblLayout w:type="fixed"/>
        <w:tblLook w:val="0480" w:firstRow="0" w:lastRow="0" w:firstColumn="1" w:lastColumn="0" w:noHBand="0" w:noVBand="1"/>
      </w:tblPr>
      <w:tblGrid>
        <w:gridCol w:w="1271"/>
        <w:gridCol w:w="1985"/>
        <w:gridCol w:w="3283"/>
        <w:gridCol w:w="3064"/>
        <w:gridCol w:w="3063"/>
        <w:gridCol w:w="3064"/>
      </w:tblGrid>
      <w:tr w:rsidR="00940134" w:rsidRPr="00940134" w14:paraId="31553E3D" w14:textId="77777777" w:rsidTr="00940134">
        <w:trPr>
          <w:trHeight w:val="314"/>
        </w:trPr>
        <w:tc>
          <w:tcPr>
            <w:tcW w:w="3256" w:type="dxa"/>
            <w:gridSpan w:val="2"/>
            <w:vAlign w:val="center"/>
          </w:tcPr>
          <w:p w14:paraId="33CB1AF6" w14:textId="1B90EB8A" w:rsidR="00940134" w:rsidRPr="00940134" w:rsidRDefault="000C2F82" w:rsidP="000E79A5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Courts</w:t>
            </w:r>
          </w:p>
        </w:tc>
        <w:tc>
          <w:tcPr>
            <w:tcW w:w="3283" w:type="dxa"/>
          </w:tcPr>
          <w:p w14:paraId="11D630C7" w14:textId="77777777" w:rsidR="00940134" w:rsidRPr="00940134" w:rsidRDefault="00940134" w:rsidP="00FB3FAD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940134">
              <w:rPr>
                <w:rFonts w:ascii="Aptos" w:hAnsi="Apto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14:paraId="6119FADD" w14:textId="77777777" w:rsidR="00940134" w:rsidRPr="00940134" w:rsidRDefault="00940134" w:rsidP="00FB3FAD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940134">
              <w:rPr>
                <w:rFonts w:ascii="Aptos" w:hAnsi="Apto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63" w:type="dxa"/>
          </w:tcPr>
          <w:p w14:paraId="3CB9CF72" w14:textId="77777777" w:rsidR="00940134" w:rsidRPr="00940134" w:rsidRDefault="00940134" w:rsidP="00FB3FAD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940134">
              <w:rPr>
                <w:rFonts w:ascii="Aptos" w:hAnsi="Apto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14:paraId="3F58161D" w14:textId="77777777" w:rsidR="00940134" w:rsidRPr="00940134" w:rsidRDefault="00940134" w:rsidP="00FB3FAD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940134">
              <w:rPr>
                <w:rFonts w:ascii="Aptos" w:hAnsi="Aptos"/>
                <w:b/>
                <w:bCs/>
                <w:sz w:val="28"/>
                <w:szCs w:val="28"/>
              </w:rPr>
              <w:t>4</w:t>
            </w:r>
          </w:p>
        </w:tc>
      </w:tr>
      <w:tr w:rsidR="000C2F82" w:rsidRPr="00940134" w14:paraId="48519E32" w14:textId="77777777" w:rsidTr="00940134">
        <w:trPr>
          <w:trHeight w:val="300"/>
        </w:trPr>
        <w:tc>
          <w:tcPr>
            <w:tcW w:w="3256" w:type="dxa"/>
            <w:gridSpan w:val="2"/>
          </w:tcPr>
          <w:p w14:paraId="2E416C9F" w14:textId="77777777" w:rsidR="000C2F82" w:rsidRPr="00940134" w:rsidRDefault="000C2F82" w:rsidP="000C2F82">
            <w:p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940134">
              <w:rPr>
                <w:rFonts w:ascii="Aptos" w:hAnsi="Aptos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3283" w:type="dxa"/>
          </w:tcPr>
          <w:p w14:paraId="1EF0EE06" w14:textId="58A1B4B8" w:rsidR="000C2F82" w:rsidRPr="00940134" w:rsidRDefault="00F90B6F" w:rsidP="000C2F82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Egypt</w:t>
            </w:r>
            <w:r w:rsidR="000C2F82" w:rsidRPr="00940134"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0C2F82" w:rsidRPr="00FB3FAD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  <w:r w:rsidR="000C2F82" w:rsidRPr="00940134"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South Africa</w:t>
            </w:r>
          </w:p>
        </w:tc>
        <w:tc>
          <w:tcPr>
            <w:tcW w:w="3064" w:type="dxa"/>
          </w:tcPr>
          <w:p w14:paraId="1BE822FD" w14:textId="6F9308E9" w:rsidR="000C2F82" w:rsidRPr="00940134" w:rsidRDefault="00F90B6F" w:rsidP="000C2F82">
            <w:pPr>
              <w:jc w:val="center"/>
              <w:rPr>
                <w:rFonts w:ascii="Aptos" w:hAnsi="Aptos"/>
                <w:b/>
                <w:bCs/>
                <w:color w:val="FFFF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Egypt</w:t>
            </w:r>
            <w:r w:rsidRPr="00940134"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FB3FAD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  <w:r w:rsidRPr="00940134"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South Africa</w:t>
            </w:r>
          </w:p>
        </w:tc>
        <w:tc>
          <w:tcPr>
            <w:tcW w:w="3063" w:type="dxa"/>
          </w:tcPr>
          <w:p w14:paraId="33931057" w14:textId="4A4FA680" w:rsidR="000C2F82" w:rsidRPr="00940134" w:rsidRDefault="00F90B6F" w:rsidP="000C2F82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>USA</w:t>
            </w:r>
            <w:r w:rsidR="000C2F82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gramStart"/>
            <w:r w:rsidR="000C2F82" w:rsidRPr="00FB3FAD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  <w:r w:rsidR="000C2F82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0C2F82" w:rsidRPr="00940134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F3592A">
              <w:rPr>
                <w:rFonts w:ascii="Aptos" w:hAnsi="Aptos"/>
                <w:b/>
                <w:bCs/>
                <w:color w:val="E97132" w:themeColor="accent2"/>
                <w:sz w:val="28"/>
                <w:szCs w:val="28"/>
              </w:rPr>
              <w:t>Spain</w:t>
            </w:r>
            <w:proofErr w:type="gramEnd"/>
          </w:p>
        </w:tc>
        <w:tc>
          <w:tcPr>
            <w:tcW w:w="3064" w:type="dxa"/>
          </w:tcPr>
          <w:p w14:paraId="2BE69793" w14:textId="0DD03D7C" w:rsidR="000C2F82" w:rsidRPr="00940134" w:rsidRDefault="000C2F82" w:rsidP="000C2F82">
            <w:pPr>
              <w:jc w:val="center"/>
              <w:rPr>
                <w:rFonts w:ascii="Aptos" w:hAnsi="Aptos"/>
                <w:b/>
                <w:bCs/>
                <w:color w:val="FFFF00"/>
                <w:sz w:val="28"/>
                <w:szCs w:val="28"/>
              </w:rPr>
            </w:pPr>
            <w:r w:rsidRPr="00940134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 xml:space="preserve">USA </w:t>
            </w:r>
            <w:r w:rsidRPr="00FB3FAD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  <w:r w:rsidRPr="00940134"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F90B6F" w:rsidRPr="00F3592A">
              <w:rPr>
                <w:rFonts w:ascii="Aptos" w:hAnsi="Aptos"/>
                <w:b/>
                <w:bCs/>
                <w:color w:val="E97132" w:themeColor="accent2"/>
                <w:sz w:val="28"/>
                <w:szCs w:val="28"/>
              </w:rPr>
              <w:t>Spain</w:t>
            </w:r>
          </w:p>
        </w:tc>
      </w:tr>
      <w:tr w:rsidR="000C2F82" w:rsidRPr="00940134" w14:paraId="5C87C358" w14:textId="77777777" w:rsidTr="00FB3FAD">
        <w:trPr>
          <w:trHeight w:val="1621"/>
        </w:trPr>
        <w:tc>
          <w:tcPr>
            <w:tcW w:w="3256" w:type="dxa"/>
            <w:gridSpan w:val="2"/>
          </w:tcPr>
          <w:p w14:paraId="0E5CC20B" w14:textId="77777777" w:rsidR="000C2F82" w:rsidRDefault="000C2F82" w:rsidP="000C2F82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Event</w:t>
            </w:r>
          </w:p>
          <w:p w14:paraId="7E2EBC0D" w14:textId="3407127B" w:rsidR="000C2F82" w:rsidRPr="00940134" w:rsidRDefault="000C2F82" w:rsidP="000C2F82">
            <w:pPr>
              <w:rPr>
                <w:rFonts w:ascii="Aptos" w:hAnsi="Aptos"/>
                <w:b/>
                <w:bCs/>
              </w:rPr>
            </w:pPr>
            <w:r w:rsidRPr="00940134">
              <w:rPr>
                <w:rFonts w:ascii="Aptos" w:hAnsi="Aptos"/>
                <w:b/>
                <w:bCs/>
              </w:rPr>
              <w:t>Doubles</w:t>
            </w:r>
          </w:p>
          <w:p w14:paraId="61F14165" w14:textId="77777777" w:rsidR="000C2F82" w:rsidRPr="00940134" w:rsidRDefault="000C2F82" w:rsidP="000C2F82">
            <w:pPr>
              <w:rPr>
                <w:rFonts w:ascii="Aptos" w:hAnsi="Aptos"/>
                <w:b/>
                <w:bCs/>
              </w:rPr>
            </w:pPr>
            <w:r w:rsidRPr="00940134">
              <w:rPr>
                <w:rFonts w:ascii="Aptos" w:hAnsi="Aptos"/>
                <w:b/>
                <w:bCs/>
              </w:rPr>
              <w:t>Time 8 am</w:t>
            </w:r>
          </w:p>
        </w:tc>
        <w:tc>
          <w:tcPr>
            <w:tcW w:w="3283" w:type="dxa"/>
          </w:tcPr>
          <w:p w14:paraId="7F66B780" w14:textId="247A6899" w:rsidR="000C2F82" w:rsidRPr="00F3592A" w:rsidRDefault="00E716BB" w:rsidP="000C2F82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Mohamed Nasr</w:t>
            </w:r>
          </w:p>
          <w:p w14:paraId="229A945A" w14:textId="1BED4F53" w:rsidR="000C2F82" w:rsidRPr="00F3592A" w:rsidRDefault="00E716BB" w:rsidP="000C2F82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Mohamed Taha</w:t>
            </w:r>
          </w:p>
          <w:p w14:paraId="1F39F513" w14:textId="0D76F502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3CE90697" w14:textId="77777777" w:rsidR="00064007" w:rsidRDefault="00064007" w:rsidP="000C2F82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Reg Bamford</w:t>
            </w:r>
          </w:p>
          <w:p w14:paraId="57BAB61C" w14:textId="6DEA0A0F" w:rsidR="000C2F82" w:rsidRPr="00F3592A" w:rsidRDefault="00064007" w:rsidP="000C2F82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Andrew Hobbs</w:t>
            </w:r>
          </w:p>
        </w:tc>
        <w:tc>
          <w:tcPr>
            <w:tcW w:w="3064" w:type="dxa"/>
          </w:tcPr>
          <w:p w14:paraId="7B49E324" w14:textId="74DCC62F" w:rsidR="00F90B6F" w:rsidRPr="00F3592A" w:rsidRDefault="00E716BB" w:rsidP="00F90B6F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Khaled Kamel</w:t>
            </w:r>
          </w:p>
          <w:p w14:paraId="1440390E" w14:textId="37206557" w:rsidR="00F90B6F" w:rsidRPr="00F3592A" w:rsidRDefault="00E716BB" w:rsidP="00F90B6F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Yasser Sayed</w:t>
            </w:r>
          </w:p>
          <w:p w14:paraId="13804DFD" w14:textId="77777777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16D9A62A" w14:textId="77777777" w:rsidR="00064007" w:rsidRDefault="00064007" w:rsidP="000C2F82">
            <w:pPr>
              <w:ind w:left="19"/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William Louw</w:t>
            </w:r>
            <w:r w:rsidRPr="00F3592A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30E922E5" w14:textId="296806CD" w:rsidR="000C2F82" w:rsidRPr="00F3592A" w:rsidRDefault="00064007" w:rsidP="000C2F82">
            <w:pPr>
              <w:ind w:left="19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Judith Hanekom</w:t>
            </w:r>
          </w:p>
        </w:tc>
        <w:tc>
          <w:tcPr>
            <w:tcW w:w="3063" w:type="dxa"/>
          </w:tcPr>
          <w:p w14:paraId="33D6EEDB" w14:textId="0BD6F8DA" w:rsidR="000C2F82" w:rsidRPr="004E3D6D" w:rsidRDefault="00E716BB" w:rsidP="00F90B6F">
            <w:pPr>
              <w:tabs>
                <w:tab w:val="left" w:pos="1908"/>
              </w:tabs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Matthew Essick</w:t>
            </w:r>
          </w:p>
          <w:p w14:paraId="1EE1B78C" w14:textId="5B737757" w:rsidR="00F90B6F" w:rsidRPr="004E3D6D" w:rsidRDefault="00E716BB" w:rsidP="00F90B6F">
            <w:pPr>
              <w:tabs>
                <w:tab w:val="left" w:pos="1908"/>
              </w:tabs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Blake Fields</w:t>
            </w:r>
          </w:p>
          <w:p w14:paraId="34754446" w14:textId="77777777" w:rsidR="000C2F82" w:rsidRPr="00F3592A" w:rsidRDefault="000C2F82" w:rsidP="000C2F82">
            <w:pPr>
              <w:ind w:left="19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11C8F492" w14:textId="3C5745DE" w:rsidR="000C2F82" w:rsidRPr="00F3592A" w:rsidRDefault="00E716BB" w:rsidP="000C2F82">
            <w:pPr>
              <w:ind w:left="19"/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E97132" w:themeColor="accent2"/>
                <w:sz w:val="28"/>
                <w:szCs w:val="28"/>
              </w:rPr>
              <w:t>Nicolas Denizot</w:t>
            </w:r>
          </w:p>
          <w:p w14:paraId="5A30EB33" w14:textId="04308252" w:rsidR="00F90B6F" w:rsidRPr="00F3592A" w:rsidRDefault="00E716BB" w:rsidP="00F90B6F">
            <w:pPr>
              <w:ind w:left="19"/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Juan Ojeda</w:t>
            </w:r>
          </w:p>
          <w:p w14:paraId="2FB60D9A" w14:textId="1DFA7020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66BF08E6" w14:textId="2C2AE785" w:rsidR="00F90B6F" w:rsidRPr="004E3D6D" w:rsidRDefault="00F90B6F" w:rsidP="00F90B6F">
            <w:pPr>
              <w:tabs>
                <w:tab w:val="left" w:pos="1908"/>
              </w:tabs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 w:rsidRPr="004E3D6D"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 xml:space="preserve"> </w:t>
            </w:r>
            <w:r w:rsidR="00E716BB"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Ben Rothman</w:t>
            </w:r>
          </w:p>
          <w:p w14:paraId="653180C2" w14:textId="75BB2521" w:rsidR="00F90B6F" w:rsidRPr="004E3D6D" w:rsidRDefault="00E716BB" w:rsidP="00F90B6F">
            <w:pPr>
              <w:tabs>
                <w:tab w:val="left" w:pos="1908"/>
              </w:tabs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Stephen Morgan</w:t>
            </w:r>
          </w:p>
          <w:p w14:paraId="59086DBC" w14:textId="3366BDEF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21BBF040" w14:textId="1E1EC1C5" w:rsidR="00F90B6F" w:rsidRPr="00F3592A" w:rsidRDefault="00E716BB" w:rsidP="00F90B6F">
            <w:pPr>
              <w:ind w:left="19"/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 xml:space="preserve">Begona </w:t>
            </w:r>
            <w:proofErr w:type="spellStart"/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Elzabura</w:t>
            </w:r>
            <w:proofErr w:type="spellEnd"/>
          </w:p>
          <w:p w14:paraId="41FC903B" w14:textId="7CAC7586" w:rsidR="00F90B6F" w:rsidRPr="00F3592A" w:rsidRDefault="00E716BB" w:rsidP="00F90B6F">
            <w:pPr>
              <w:ind w:left="19"/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Julian Gutierrez</w:t>
            </w:r>
          </w:p>
          <w:p w14:paraId="7634A415" w14:textId="77777777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tr w:rsidR="000C2F82" w:rsidRPr="00940134" w14:paraId="6AB1F770" w14:textId="77777777" w:rsidTr="00940134">
        <w:trPr>
          <w:trHeight w:val="943"/>
        </w:trPr>
        <w:tc>
          <w:tcPr>
            <w:tcW w:w="1271" w:type="dxa"/>
          </w:tcPr>
          <w:p w14:paraId="640C3150" w14:textId="77777777" w:rsidR="000C2F82" w:rsidRDefault="000C2F82" w:rsidP="000C2F82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Event</w:t>
            </w:r>
          </w:p>
          <w:p w14:paraId="5F5E01C6" w14:textId="5FB95559" w:rsidR="000C2F82" w:rsidRPr="00940134" w:rsidRDefault="000C2F82" w:rsidP="000C2F82">
            <w:pPr>
              <w:rPr>
                <w:rFonts w:ascii="Aptos" w:hAnsi="Aptos"/>
                <w:b/>
                <w:bCs/>
              </w:rPr>
            </w:pPr>
            <w:r w:rsidRPr="00940134">
              <w:rPr>
                <w:rFonts w:ascii="Aptos" w:hAnsi="Aptos"/>
                <w:b/>
                <w:bCs/>
              </w:rPr>
              <w:t>Singles 1</w:t>
            </w:r>
          </w:p>
        </w:tc>
        <w:tc>
          <w:tcPr>
            <w:tcW w:w="1985" w:type="dxa"/>
          </w:tcPr>
          <w:p w14:paraId="3476FDF8" w14:textId="6FA0D61A" w:rsidR="000C2F82" w:rsidRPr="00FB3FAD" w:rsidRDefault="000C2F82" w:rsidP="000C2F82">
            <w:pPr>
              <w:rPr>
                <w:rFonts w:ascii="Aptos" w:hAnsi="Aptos"/>
              </w:rPr>
            </w:pPr>
            <w:r w:rsidRPr="00FB3FAD">
              <w:rPr>
                <w:rFonts w:ascii="Aptos" w:hAnsi="Aptos"/>
              </w:rPr>
              <w:t>Start approx. 11 am</w:t>
            </w:r>
          </w:p>
        </w:tc>
        <w:tc>
          <w:tcPr>
            <w:tcW w:w="3283" w:type="dxa"/>
          </w:tcPr>
          <w:p w14:paraId="231FDBE5" w14:textId="77777777" w:rsidR="00E716BB" w:rsidRPr="00F3592A" w:rsidRDefault="00E716BB" w:rsidP="00E716BB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Yasser Sayed</w:t>
            </w:r>
          </w:p>
          <w:p w14:paraId="346B30DD" w14:textId="4C1E655A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0F3E4B0E" w14:textId="0A07EE74" w:rsidR="000C2F82" w:rsidRPr="00F3592A" w:rsidRDefault="00064007" w:rsidP="000C2F82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Reg Bamford</w:t>
            </w:r>
          </w:p>
        </w:tc>
        <w:tc>
          <w:tcPr>
            <w:tcW w:w="3064" w:type="dxa"/>
          </w:tcPr>
          <w:p w14:paraId="563B0D7C" w14:textId="77777777" w:rsidR="00E716BB" w:rsidRPr="00F3592A" w:rsidRDefault="00E716BB" w:rsidP="00E716BB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Mohamed Nasr</w:t>
            </w:r>
          </w:p>
          <w:p w14:paraId="1C5741C6" w14:textId="6D54D3E3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63D21779" w14:textId="190AFBF9" w:rsidR="000C2F82" w:rsidRPr="00F3592A" w:rsidRDefault="00064007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Judith Hanekom</w:t>
            </w:r>
          </w:p>
        </w:tc>
        <w:tc>
          <w:tcPr>
            <w:tcW w:w="3063" w:type="dxa"/>
          </w:tcPr>
          <w:p w14:paraId="3994E5B8" w14:textId="77777777" w:rsidR="00E716BB" w:rsidRPr="004E3D6D" w:rsidRDefault="00E716BB" w:rsidP="00E716BB">
            <w:pPr>
              <w:tabs>
                <w:tab w:val="left" w:pos="1908"/>
              </w:tabs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Matthew Essick</w:t>
            </w:r>
          </w:p>
          <w:p w14:paraId="02457B83" w14:textId="77777777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7489CEC1" w14:textId="77777777" w:rsidR="00E716BB" w:rsidRPr="00F3592A" w:rsidRDefault="00E716BB" w:rsidP="00E716BB">
            <w:pPr>
              <w:ind w:left="19"/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E97132" w:themeColor="accent2"/>
                <w:sz w:val="28"/>
                <w:szCs w:val="28"/>
              </w:rPr>
              <w:t>Nicolas Denizot</w:t>
            </w:r>
          </w:p>
          <w:p w14:paraId="3665C5A7" w14:textId="67132773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3307223B" w14:textId="77777777" w:rsidR="00E716BB" w:rsidRPr="004E3D6D" w:rsidRDefault="00E716BB" w:rsidP="00E716BB">
            <w:pPr>
              <w:tabs>
                <w:tab w:val="left" w:pos="1908"/>
              </w:tabs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Blake Fields</w:t>
            </w:r>
          </w:p>
          <w:p w14:paraId="64E63922" w14:textId="77777777" w:rsidR="00E716BB" w:rsidRPr="00F3592A" w:rsidRDefault="00E716BB" w:rsidP="00E716BB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6F2ABB58" w14:textId="77777777" w:rsidR="00E716BB" w:rsidRPr="00F3592A" w:rsidRDefault="00E716BB" w:rsidP="00E716BB">
            <w:pPr>
              <w:ind w:left="19"/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Juan Ojeda</w:t>
            </w:r>
          </w:p>
          <w:p w14:paraId="795C72ED" w14:textId="08FFAB1D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tr w:rsidR="000C2F82" w:rsidRPr="00940134" w14:paraId="3F7B4580" w14:textId="77777777" w:rsidTr="004068ED">
        <w:trPr>
          <w:trHeight w:val="3148"/>
        </w:trPr>
        <w:tc>
          <w:tcPr>
            <w:tcW w:w="1271" w:type="dxa"/>
          </w:tcPr>
          <w:p w14:paraId="337EF207" w14:textId="77777777" w:rsidR="000C2F82" w:rsidRDefault="000C2F82" w:rsidP="000C2F82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Event</w:t>
            </w:r>
          </w:p>
          <w:p w14:paraId="486E81F1" w14:textId="7C9677CD" w:rsidR="000C2F82" w:rsidRPr="00940134" w:rsidRDefault="000C2F82" w:rsidP="000C2F82">
            <w:pPr>
              <w:rPr>
                <w:rFonts w:ascii="Aptos" w:hAnsi="Aptos"/>
                <w:b/>
                <w:bCs/>
              </w:rPr>
            </w:pPr>
            <w:r w:rsidRPr="00940134">
              <w:rPr>
                <w:rFonts w:ascii="Aptos" w:hAnsi="Aptos"/>
                <w:b/>
                <w:bCs/>
              </w:rPr>
              <w:t>Singles 2</w:t>
            </w:r>
          </w:p>
        </w:tc>
        <w:tc>
          <w:tcPr>
            <w:tcW w:w="1985" w:type="dxa"/>
          </w:tcPr>
          <w:p w14:paraId="6BE0B4E8" w14:textId="77777777" w:rsidR="000C2F82" w:rsidRPr="00FB3FAD" w:rsidRDefault="000C2F82" w:rsidP="000C2F82">
            <w:pPr>
              <w:rPr>
                <w:rFonts w:ascii="Aptos" w:hAnsi="Aptos"/>
              </w:rPr>
            </w:pPr>
            <w:r w:rsidRPr="00FB3FAD">
              <w:rPr>
                <w:rFonts w:ascii="Aptos" w:hAnsi="Aptos"/>
              </w:rPr>
              <w:t xml:space="preserve">Start approx. </w:t>
            </w:r>
          </w:p>
          <w:p w14:paraId="527BD6DD" w14:textId="60530481" w:rsidR="000C2F82" w:rsidRPr="00FB3FAD" w:rsidRDefault="000C2F82" w:rsidP="000C2F82">
            <w:pPr>
              <w:rPr>
                <w:rFonts w:ascii="Aptos" w:hAnsi="Aptos"/>
              </w:rPr>
            </w:pPr>
            <w:r w:rsidRPr="00FB3FAD">
              <w:rPr>
                <w:rFonts w:ascii="Aptos" w:hAnsi="Aptos"/>
              </w:rPr>
              <w:t>2 .45 pm</w:t>
            </w:r>
          </w:p>
        </w:tc>
        <w:tc>
          <w:tcPr>
            <w:tcW w:w="3283" w:type="dxa"/>
          </w:tcPr>
          <w:p w14:paraId="73CF956D" w14:textId="77777777" w:rsidR="00E716BB" w:rsidRPr="00F3592A" w:rsidRDefault="00E716BB" w:rsidP="00E716BB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Khaled Kamel</w:t>
            </w:r>
          </w:p>
          <w:p w14:paraId="268BC9C9" w14:textId="23E8429D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5BC8D865" w14:textId="5E601F4A" w:rsidR="000C2F82" w:rsidRPr="00F3592A" w:rsidRDefault="00064007" w:rsidP="000C2F82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William Louw</w:t>
            </w:r>
            <w:r w:rsidR="00F90B6F" w:rsidRPr="00F3592A"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14:paraId="2A8DDB4A" w14:textId="77777777" w:rsidR="00E716BB" w:rsidRPr="00F3592A" w:rsidRDefault="00E716BB" w:rsidP="00E716BB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>Mohamed Taha</w:t>
            </w:r>
          </w:p>
          <w:p w14:paraId="26B472D1" w14:textId="0637789A" w:rsidR="000C2F82" w:rsidRPr="00F3592A" w:rsidRDefault="00F90B6F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0C2F82"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43227342" w14:textId="3D7244A1" w:rsidR="000C2F82" w:rsidRPr="00F3592A" w:rsidRDefault="00064007" w:rsidP="000C2F82">
            <w:pPr>
              <w:ind w:left="19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Andrew Hobbs</w:t>
            </w:r>
          </w:p>
        </w:tc>
        <w:tc>
          <w:tcPr>
            <w:tcW w:w="3063" w:type="dxa"/>
          </w:tcPr>
          <w:p w14:paraId="15F86F67" w14:textId="77777777" w:rsidR="00E716BB" w:rsidRDefault="00E716BB" w:rsidP="000C2F82">
            <w:pPr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Ben Rothman</w:t>
            </w:r>
          </w:p>
          <w:p w14:paraId="6AD83D07" w14:textId="63CBA150" w:rsidR="000C2F82" w:rsidRPr="00F3592A" w:rsidRDefault="00E716BB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 xml:space="preserve"> </w:t>
            </w:r>
            <w:r w:rsidR="000C2F82"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5E1780E9" w14:textId="77777777" w:rsidR="00E716BB" w:rsidRPr="00F3592A" w:rsidRDefault="00E716BB" w:rsidP="00E716BB">
            <w:pPr>
              <w:ind w:left="19"/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Julian Gutierrez</w:t>
            </w:r>
          </w:p>
          <w:p w14:paraId="44EA6ECF" w14:textId="1841E033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12C77FB6" w14:textId="77777777" w:rsidR="00E716BB" w:rsidRPr="004E3D6D" w:rsidRDefault="00E716BB" w:rsidP="00E716BB">
            <w:pPr>
              <w:tabs>
                <w:tab w:val="left" w:pos="1908"/>
              </w:tabs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Stephen Morgan</w:t>
            </w:r>
          </w:p>
          <w:p w14:paraId="02CC6213" w14:textId="75DB2E2B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F3592A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57A55560" w14:textId="3F1D5827" w:rsidR="00F90B6F" w:rsidRPr="00F3592A" w:rsidRDefault="00E716BB" w:rsidP="00E716BB">
            <w:pPr>
              <w:ind w:left="19"/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 xml:space="preserve">Begona </w:t>
            </w:r>
            <w:proofErr w:type="spellStart"/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Elzabura</w:t>
            </w:r>
            <w:proofErr w:type="spellEnd"/>
          </w:p>
          <w:p w14:paraId="70A9DC74" w14:textId="381D507B" w:rsidR="000C2F82" w:rsidRPr="00F3592A" w:rsidRDefault="000C2F82" w:rsidP="000C2F82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</w:tbl>
    <w:p w14:paraId="6F52D041" w14:textId="77777777" w:rsidR="00F3592A" w:rsidRDefault="00F3592A" w:rsidP="00F90B6F">
      <w:pPr>
        <w:jc w:val="center"/>
        <w:rPr>
          <w:b/>
          <w:bCs/>
          <w:sz w:val="36"/>
          <w:szCs w:val="36"/>
          <w:lang w:val="en-US"/>
        </w:rPr>
      </w:pPr>
    </w:p>
    <w:p w14:paraId="5593128A" w14:textId="7F8C6F7C" w:rsidR="00F90B6F" w:rsidRDefault="00F3592A" w:rsidP="00F3592A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br w:type="page"/>
      </w:r>
      <w:r w:rsidR="00F90B6F" w:rsidRPr="007E3555">
        <w:rPr>
          <w:b/>
          <w:bCs/>
          <w:sz w:val="36"/>
          <w:szCs w:val="36"/>
          <w:lang w:val="en-US"/>
        </w:rPr>
        <w:lastRenderedPageBreak/>
        <w:t xml:space="preserve">DAILY PROGRAM </w:t>
      </w:r>
      <w:r w:rsidR="00F90B6F">
        <w:rPr>
          <w:b/>
          <w:bCs/>
          <w:sz w:val="36"/>
          <w:szCs w:val="36"/>
          <w:lang w:val="en-US"/>
        </w:rPr>
        <w:t>COURT</w:t>
      </w:r>
      <w:r w:rsidR="00F90B6F" w:rsidRPr="007E3555">
        <w:rPr>
          <w:b/>
          <w:bCs/>
          <w:sz w:val="36"/>
          <w:szCs w:val="36"/>
          <w:lang w:val="en-US"/>
        </w:rPr>
        <w:t xml:space="preserve">S </w:t>
      </w:r>
      <w:r w:rsidR="00F90B6F">
        <w:rPr>
          <w:b/>
          <w:bCs/>
          <w:sz w:val="36"/>
          <w:szCs w:val="36"/>
          <w:lang w:val="en-US"/>
        </w:rPr>
        <w:t>5-8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2616"/>
        <w:gridCol w:w="2615"/>
        <w:gridCol w:w="5232"/>
      </w:tblGrid>
      <w:tr w:rsidR="00F90B6F" w14:paraId="3FA2DF24" w14:textId="77777777" w:rsidTr="00A03B76">
        <w:tc>
          <w:tcPr>
            <w:tcW w:w="5231" w:type="dxa"/>
          </w:tcPr>
          <w:p w14:paraId="063B2455" w14:textId="77777777" w:rsidR="00F90B6F" w:rsidRDefault="00F90B6F" w:rsidP="00A03B76">
            <w:pPr>
              <w:rPr>
                <w:b/>
                <w:bCs/>
                <w:sz w:val="36"/>
                <w:szCs w:val="36"/>
                <w:lang w:val="en-US"/>
              </w:rPr>
            </w:pPr>
            <w:r w:rsidRPr="00940134">
              <w:rPr>
                <w:b/>
                <w:bCs/>
                <w:sz w:val="36"/>
                <w:szCs w:val="36"/>
              </w:rPr>
              <w:t>Monday 17</w:t>
            </w:r>
            <w:r w:rsidRPr="00940134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940134">
              <w:rPr>
                <w:b/>
                <w:bCs/>
                <w:sz w:val="36"/>
                <w:szCs w:val="36"/>
              </w:rPr>
              <w:t xml:space="preserve"> February 2025</w:t>
            </w:r>
          </w:p>
        </w:tc>
        <w:tc>
          <w:tcPr>
            <w:tcW w:w="5231" w:type="dxa"/>
            <w:gridSpan w:val="2"/>
          </w:tcPr>
          <w:p w14:paraId="25ED8F72" w14:textId="477C3555" w:rsidR="00F90B6F" w:rsidRPr="000C1948" w:rsidRDefault="00F90B6F" w:rsidP="00A03B76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0C1948">
              <w:rPr>
                <w:b/>
                <w:bCs/>
                <w:sz w:val="36"/>
                <w:szCs w:val="36"/>
                <w:lang w:val="en-US"/>
              </w:rPr>
              <w:t xml:space="preserve">Event </w:t>
            </w:r>
            <w:r w:rsidRPr="000C1948">
              <w:rPr>
                <w:sz w:val="36"/>
                <w:szCs w:val="36"/>
                <w:lang w:val="en-US"/>
              </w:rPr>
              <w:t xml:space="preserve">Block Round </w:t>
            </w:r>
            <w:r w:rsidR="00F8331D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5232" w:type="dxa"/>
          </w:tcPr>
          <w:p w14:paraId="25A4D598" w14:textId="77777777" w:rsidR="00F90B6F" w:rsidRDefault="00F90B6F" w:rsidP="00A03B76">
            <w:pPr>
              <w:jc w:val="right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Block B</w:t>
            </w:r>
          </w:p>
        </w:tc>
      </w:tr>
      <w:tr w:rsidR="00F90B6F" w14:paraId="536AFF67" w14:textId="77777777" w:rsidTr="00A03B76">
        <w:tc>
          <w:tcPr>
            <w:tcW w:w="7847" w:type="dxa"/>
            <w:gridSpan w:val="2"/>
          </w:tcPr>
          <w:p w14:paraId="66574763" w14:textId="41A9F8D4" w:rsidR="00F90B6F" w:rsidRDefault="00F90B6F" w:rsidP="00F8331D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F8331D">
              <w:rPr>
                <w:rFonts w:ascii="Aptos" w:hAnsi="Aptos"/>
                <w:b/>
                <w:bCs/>
                <w:color w:val="3A7C22" w:themeColor="accent6" w:themeShade="BF"/>
                <w:sz w:val="36"/>
                <w:szCs w:val="36"/>
              </w:rPr>
              <w:t>Australia</w:t>
            </w:r>
            <w:r w:rsidRPr="004E3D6D">
              <w:rPr>
                <w:b/>
                <w:bCs/>
                <w:color w:val="8DD873" w:themeColor="accent6" w:themeTint="99"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v</w:t>
            </w:r>
            <w:r w:rsidRPr="00940134">
              <w:rPr>
                <w:b/>
                <w:bCs/>
                <w:sz w:val="36"/>
                <w:szCs w:val="36"/>
              </w:rPr>
              <w:t xml:space="preserve"> </w:t>
            </w:r>
            <w:r w:rsidRPr="00F8331D">
              <w:rPr>
                <w:b/>
                <w:bCs/>
                <w:color w:val="FF0000"/>
                <w:sz w:val="36"/>
                <w:szCs w:val="36"/>
              </w:rPr>
              <w:t xml:space="preserve">New Zealand </w:t>
            </w:r>
            <w:r w:rsidRPr="00940134">
              <w:rPr>
                <w:b/>
                <w:bCs/>
                <w:sz w:val="36"/>
                <w:szCs w:val="36"/>
              </w:rPr>
              <w:t xml:space="preserve">– </w:t>
            </w:r>
            <w:r>
              <w:rPr>
                <w:b/>
                <w:bCs/>
                <w:sz w:val="36"/>
                <w:szCs w:val="36"/>
              </w:rPr>
              <w:t>Court</w:t>
            </w:r>
            <w:r w:rsidRPr="00940134">
              <w:rPr>
                <w:b/>
                <w:bCs/>
                <w:sz w:val="36"/>
                <w:szCs w:val="36"/>
              </w:rPr>
              <w:t xml:space="preserve">s </w:t>
            </w:r>
            <w:r>
              <w:rPr>
                <w:b/>
                <w:bCs/>
                <w:sz w:val="36"/>
                <w:szCs w:val="36"/>
              </w:rPr>
              <w:t>5</w:t>
            </w:r>
            <w:r w:rsidRPr="00940134">
              <w:rPr>
                <w:b/>
                <w:bCs/>
                <w:sz w:val="36"/>
                <w:szCs w:val="36"/>
              </w:rPr>
              <w:t xml:space="preserve"> and </w:t>
            </w: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7847" w:type="dxa"/>
            <w:gridSpan w:val="2"/>
          </w:tcPr>
          <w:p w14:paraId="3D5A7C9A" w14:textId="5EF049C1" w:rsidR="00F90B6F" w:rsidRDefault="00F90B6F" w:rsidP="00A03B76">
            <w:pPr>
              <w:jc w:val="right"/>
              <w:rPr>
                <w:b/>
                <w:bCs/>
                <w:sz w:val="36"/>
                <w:szCs w:val="36"/>
                <w:lang w:val="en-US"/>
              </w:rPr>
            </w:pPr>
            <w:r w:rsidRPr="004E3D6D">
              <w:rPr>
                <w:b/>
                <w:bCs/>
                <w:color w:val="77206D" w:themeColor="accent5" w:themeShade="BF"/>
                <w:sz w:val="36"/>
                <w:szCs w:val="36"/>
              </w:rPr>
              <w:t xml:space="preserve">England </w:t>
            </w:r>
            <w:r>
              <w:rPr>
                <w:b/>
                <w:bCs/>
                <w:sz w:val="36"/>
                <w:szCs w:val="36"/>
              </w:rPr>
              <w:t xml:space="preserve">v </w:t>
            </w:r>
            <w:r w:rsidRPr="00940134">
              <w:rPr>
                <w:b/>
                <w:bCs/>
                <w:color w:val="C88800"/>
                <w:sz w:val="36"/>
                <w:szCs w:val="36"/>
              </w:rPr>
              <w:t>Ireland</w:t>
            </w:r>
            <w:r w:rsidRPr="00940134">
              <w:rPr>
                <w:b/>
                <w:bCs/>
                <w:sz w:val="36"/>
                <w:szCs w:val="36"/>
              </w:rPr>
              <w:t xml:space="preserve"> - </w:t>
            </w:r>
            <w:r>
              <w:rPr>
                <w:b/>
                <w:bCs/>
                <w:sz w:val="36"/>
                <w:szCs w:val="36"/>
              </w:rPr>
              <w:t>Court</w:t>
            </w:r>
            <w:r w:rsidRPr="00940134">
              <w:rPr>
                <w:b/>
                <w:bCs/>
                <w:sz w:val="36"/>
                <w:szCs w:val="36"/>
              </w:rPr>
              <w:t xml:space="preserve">s </w:t>
            </w:r>
            <w:r>
              <w:rPr>
                <w:b/>
                <w:bCs/>
                <w:sz w:val="36"/>
                <w:szCs w:val="36"/>
              </w:rPr>
              <w:t>7</w:t>
            </w:r>
            <w:r w:rsidRPr="00940134">
              <w:rPr>
                <w:b/>
                <w:bCs/>
                <w:sz w:val="36"/>
                <w:szCs w:val="36"/>
              </w:rPr>
              <w:t xml:space="preserve"> and </w:t>
            </w:r>
            <w:r>
              <w:rPr>
                <w:b/>
                <w:bCs/>
                <w:sz w:val="36"/>
                <w:szCs w:val="36"/>
              </w:rPr>
              <w:t>8</w:t>
            </w:r>
          </w:p>
        </w:tc>
      </w:tr>
    </w:tbl>
    <w:p w14:paraId="4AD4FBFE" w14:textId="77777777" w:rsidR="00F90B6F" w:rsidRDefault="00F90B6F" w:rsidP="00F90B6F">
      <w:pPr>
        <w:rPr>
          <w:sz w:val="12"/>
          <w:szCs w:val="12"/>
          <w:lang w:val="en-US"/>
        </w:rPr>
      </w:pPr>
    </w:p>
    <w:tbl>
      <w:tblPr>
        <w:tblStyle w:val="TableGrid"/>
        <w:tblW w:w="22296" w:type="dxa"/>
        <w:tblLayout w:type="fixed"/>
        <w:tblLook w:val="0480" w:firstRow="0" w:lastRow="0" w:firstColumn="1" w:lastColumn="0" w:noHBand="0" w:noVBand="1"/>
      </w:tblPr>
      <w:tblGrid>
        <w:gridCol w:w="1271"/>
        <w:gridCol w:w="1985"/>
        <w:gridCol w:w="3283"/>
        <w:gridCol w:w="3283"/>
        <w:gridCol w:w="3283"/>
        <w:gridCol w:w="3064"/>
        <w:gridCol w:w="3063"/>
        <w:gridCol w:w="3064"/>
      </w:tblGrid>
      <w:tr w:rsidR="00C354D3" w:rsidRPr="00940134" w14:paraId="47E35B20" w14:textId="77777777" w:rsidTr="00C354D3">
        <w:trPr>
          <w:trHeight w:val="314"/>
        </w:trPr>
        <w:tc>
          <w:tcPr>
            <w:tcW w:w="3256" w:type="dxa"/>
            <w:gridSpan w:val="2"/>
            <w:vAlign w:val="center"/>
          </w:tcPr>
          <w:p w14:paraId="67D4167D" w14:textId="77777777" w:rsidR="00C354D3" w:rsidRPr="00940134" w:rsidRDefault="00C354D3" w:rsidP="00A03B76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Court</w:t>
            </w:r>
            <w:r w:rsidRPr="00940134">
              <w:rPr>
                <w:rFonts w:ascii="Aptos" w:hAnsi="Aptos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283" w:type="dxa"/>
          </w:tcPr>
          <w:p w14:paraId="68591897" w14:textId="795ED5AC" w:rsidR="00C354D3" w:rsidRDefault="00C354D3" w:rsidP="00A03B76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14:paraId="6BB6870E" w14:textId="73575CAE" w:rsidR="00C354D3" w:rsidRDefault="00C354D3" w:rsidP="00A03B76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14:paraId="4E6FA3BC" w14:textId="6A2E800D" w:rsidR="00C354D3" w:rsidRPr="00940134" w:rsidRDefault="00C354D3" w:rsidP="00A03B76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64" w:type="dxa"/>
          </w:tcPr>
          <w:p w14:paraId="2BE93379" w14:textId="5784A2B0" w:rsidR="00C354D3" w:rsidRPr="00940134" w:rsidRDefault="00C354D3" w:rsidP="00A03B76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3" w:type="dxa"/>
          </w:tcPr>
          <w:p w14:paraId="2C686A12" w14:textId="1A970D4A" w:rsidR="00C354D3" w:rsidRPr="00940134" w:rsidRDefault="00C354D3" w:rsidP="00A03B76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14:paraId="3CBA0876" w14:textId="12E948B5" w:rsidR="00C354D3" w:rsidRPr="00940134" w:rsidRDefault="00C354D3" w:rsidP="00A03B76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tr w:rsidR="00C354D3" w:rsidRPr="00940134" w14:paraId="52993DA4" w14:textId="77777777" w:rsidTr="00F83AD1">
        <w:trPr>
          <w:trHeight w:val="300"/>
        </w:trPr>
        <w:tc>
          <w:tcPr>
            <w:tcW w:w="3256" w:type="dxa"/>
            <w:gridSpan w:val="2"/>
          </w:tcPr>
          <w:p w14:paraId="782BC6AB" w14:textId="77777777" w:rsidR="00C354D3" w:rsidRPr="00940134" w:rsidRDefault="00C354D3" w:rsidP="00C354D3">
            <w:p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940134">
              <w:rPr>
                <w:rFonts w:ascii="Aptos" w:hAnsi="Aptos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1D5" w14:textId="52E25223" w:rsidR="00C354D3" w:rsidRPr="00F8331D" w:rsidRDefault="00C354D3" w:rsidP="00C354D3">
            <w:pPr>
              <w:jc w:val="center"/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 xml:space="preserve">England </w:t>
            </w:r>
            <w:r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  <w:r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b/>
                <w:bCs/>
                <w:color w:val="BF4E14" w:themeColor="accent2" w:themeShade="BF"/>
                <w:sz w:val="28"/>
                <w:szCs w:val="28"/>
              </w:rPr>
              <w:t>Ireland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8149" w14:textId="57B5AE80" w:rsidR="00C354D3" w:rsidRPr="00F8331D" w:rsidRDefault="00C354D3" w:rsidP="00C354D3">
            <w:pPr>
              <w:jc w:val="center"/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 xml:space="preserve">England </w:t>
            </w:r>
            <w:r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  <w:r>
              <w:rPr>
                <w:rFonts w:ascii="Aptos" w:hAnsi="Aptos"/>
                <w:b/>
                <w:bCs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b/>
                <w:bCs/>
                <w:color w:val="BF4E14" w:themeColor="accent2" w:themeShade="BF"/>
                <w:sz w:val="28"/>
                <w:szCs w:val="28"/>
              </w:rPr>
              <w:t>Ireland</w:t>
            </w:r>
          </w:p>
        </w:tc>
        <w:tc>
          <w:tcPr>
            <w:tcW w:w="3283" w:type="dxa"/>
          </w:tcPr>
          <w:p w14:paraId="42718B7A" w14:textId="54682197" w:rsidR="00C354D3" w:rsidRPr="00940134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 w:rsidRPr="00F8331D"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Aus</w:t>
            </w:r>
            <w:r w:rsidRPr="00940134"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FB3FAD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  <w:r w:rsidRPr="00940134"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New Zealand</w:t>
            </w:r>
          </w:p>
        </w:tc>
        <w:tc>
          <w:tcPr>
            <w:tcW w:w="3064" w:type="dxa"/>
          </w:tcPr>
          <w:p w14:paraId="19009CD1" w14:textId="512FD441" w:rsidR="00C354D3" w:rsidRPr="00940134" w:rsidRDefault="00C354D3" w:rsidP="00C354D3">
            <w:pPr>
              <w:jc w:val="center"/>
              <w:rPr>
                <w:rFonts w:ascii="Aptos" w:hAnsi="Aptos"/>
                <w:b/>
                <w:bCs/>
                <w:color w:val="FFFF00"/>
                <w:sz w:val="28"/>
                <w:szCs w:val="28"/>
              </w:rPr>
            </w:pPr>
            <w:r w:rsidRPr="00F8331D"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Aus</w:t>
            </w:r>
            <w:r w:rsidRPr="00940134"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FB3FAD">
              <w:rPr>
                <w:rFonts w:ascii="Aptos" w:hAnsi="Aptos"/>
                <w:b/>
                <w:bCs/>
                <w:sz w:val="28"/>
                <w:szCs w:val="28"/>
              </w:rPr>
              <w:t xml:space="preserve">v </w:t>
            </w: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New Zealand</w:t>
            </w:r>
          </w:p>
        </w:tc>
        <w:tc>
          <w:tcPr>
            <w:tcW w:w="3063" w:type="dxa"/>
          </w:tcPr>
          <w:p w14:paraId="478CBB11" w14:textId="16290CDA" w:rsidR="00C354D3" w:rsidRPr="00940134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7CF15D67" w14:textId="2FE598F0" w:rsidR="00C354D3" w:rsidRPr="00940134" w:rsidRDefault="00C354D3" w:rsidP="00C354D3">
            <w:pPr>
              <w:jc w:val="center"/>
              <w:rPr>
                <w:rFonts w:ascii="Aptos" w:hAnsi="Aptos"/>
                <w:b/>
                <w:bCs/>
                <w:color w:val="FFFF00"/>
                <w:sz w:val="28"/>
                <w:szCs w:val="28"/>
              </w:rPr>
            </w:pPr>
          </w:p>
        </w:tc>
      </w:tr>
      <w:tr w:rsidR="00C354D3" w:rsidRPr="00940134" w14:paraId="4878BC00" w14:textId="77777777" w:rsidTr="00F83AD1">
        <w:trPr>
          <w:trHeight w:val="1621"/>
        </w:trPr>
        <w:tc>
          <w:tcPr>
            <w:tcW w:w="3256" w:type="dxa"/>
            <w:gridSpan w:val="2"/>
          </w:tcPr>
          <w:p w14:paraId="5BDE94EB" w14:textId="77777777" w:rsidR="00C354D3" w:rsidRDefault="00C354D3" w:rsidP="00C354D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Event</w:t>
            </w:r>
          </w:p>
          <w:p w14:paraId="0503DB22" w14:textId="77777777" w:rsidR="00C354D3" w:rsidRPr="00940134" w:rsidRDefault="00C354D3" w:rsidP="00C354D3">
            <w:pPr>
              <w:rPr>
                <w:rFonts w:ascii="Aptos" w:hAnsi="Aptos"/>
                <w:b/>
                <w:bCs/>
              </w:rPr>
            </w:pPr>
            <w:r w:rsidRPr="00940134">
              <w:rPr>
                <w:rFonts w:ascii="Aptos" w:hAnsi="Aptos"/>
                <w:b/>
                <w:bCs/>
              </w:rPr>
              <w:t>Doubles</w:t>
            </w:r>
          </w:p>
          <w:p w14:paraId="7FFA6012" w14:textId="77777777" w:rsidR="00C354D3" w:rsidRPr="00940134" w:rsidRDefault="00C354D3" w:rsidP="00C354D3">
            <w:pPr>
              <w:rPr>
                <w:rFonts w:ascii="Aptos" w:hAnsi="Aptos"/>
                <w:b/>
                <w:bCs/>
              </w:rPr>
            </w:pPr>
            <w:r w:rsidRPr="00940134">
              <w:rPr>
                <w:rFonts w:ascii="Aptos" w:hAnsi="Aptos"/>
                <w:b/>
                <w:bCs/>
              </w:rPr>
              <w:t>Time 8 am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72E" w14:textId="77777777" w:rsidR="00C354D3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 xml:space="preserve">Jack Good </w:t>
            </w:r>
          </w:p>
          <w:p w14:paraId="095B9205" w14:textId="77777777" w:rsidR="00C354D3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Aston Wade</w:t>
            </w:r>
          </w:p>
          <w:p w14:paraId="5188633A" w14:textId="77777777" w:rsidR="00C354D3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78537A43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Simon Williams</w:t>
            </w:r>
          </w:p>
          <w:p w14:paraId="35866682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Kieran Murphy</w:t>
            </w:r>
          </w:p>
          <w:p w14:paraId="55B2CC5B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0F9" w14:textId="0BA86C71" w:rsidR="00C354D3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Jamie B</w:t>
            </w:r>
            <w:r w:rsidR="00B96F96"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u</w:t>
            </w: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rch</w:t>
            </w:r>
          </w:p>
          <w:p w14:paraId="1BEFD879" w14:textId="77777777" w:rsidR="00C354D3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Euan Burridge</w:t>
            </w:r>
          </w:p>
          <w:p w14:paraId="32B1BAE5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675BA0B5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Mark Stephens</w:t>
            </w:r>
          </w:p>
          <w:p w14:paraId="41311E77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Robert O’Donoghue</w:t>
            </w:r>
          </w:p>
          <w:p w14:paraId="3118E3A3" w14:textId="3B6CBD9C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</w:pPr>
          </w:p>
        </w:tc>
        <w:tc>
          <w:tcPr>
            <w:tcW w:w="3283" w:type="dxa"/>
          </w:tcPr>
          <w:p w14:paraId="43447FA3" w14:textId="01B5A8C9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Malcolm Fletcher</w:t>
            </w:r>
          </w:p>
          <w:p w14:paraId="4D01AA09" w14:textId="49D110D6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Edward Wilson</w:t>
            </w:r>
          </w:p>
          <w:p w14:paraId="20A08FF0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45145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4ABEA59B" w14:textId="3B760225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Edmund Fordyce</w:t>
            </w:r>
          </w:p>
          <w:p w14:paraId="6DD129FB" w14:textId="194DFA49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Logan McCorkindale</w:t>
            </w:r>
          </w:p>
          <w:p w14:paraId="0EE406B9" w14:textId="36A18752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2D5F9118" w14:textId="309832EC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Robert Fletcher</w:t>
            </w:r>
          </w:p>
          <w:p w14:paraId="464E1691" w14:textId="72FD6684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Greg Fletcher</w:t>
            </w:r>
          </w:p>
          <w:p w14:paraId="103B999B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45145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0FCF6667" w14:textId="5862A048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Felix Webby</w:t>
            </w:r>
          </w:p>
          <w:p w14:paraId="463094FD" w14:textId="322EA894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Levi Franks</w:t>
            </w:r>
          </w:p>
          <w:p w14:paraId="3076FE17" w14:textId="22984234" w:rsidR="00C354D3" w:rsidRPr="00A45145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</w:tcPr>
          <w:p w14:paraId="74279C6D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5165C664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tr w:rsidR="00C354D3" w:rsidRPr="00940134" w14:paraId="07311C86" w14:textId="77777777" w:rsidTr="00A579BD">
        <w:trPr>
          <w:trHeight w:val="943"/>
        </w:trPr>
        <w:tc>
          <w:tcPr>
            <w:tcW w:w="1271" w:type="dxa"/>
          </w:tcPr>
          <w:p w14:paraId="5AD12563" w14:textId="77777777" w:rsidR="00C354D3" w:rsidRDefault="00C354D3" w:rsidP="00C354D3">
            <w:pPr>
              <w:rPr>
                <w:rFonts w:ascii="Aptos" w:hAnsi="Aptos"/>
                <w:b/>
                <w:bCs/>
              </w:rPr>
            </w:pPr>
            <w:bookmarkStart w:id="0" w:name="_Hlk190623004"/>
            <w:r>
              <w:rPr>
                <w:rFonts w:ascii="Aptos" w:hAnsi="Aptos"/>
                <w:b/>
                <w:bCs/>
              </w:rPr>
              <w:t>Event</w:t>
            </w:r>
          </w:p>
          <w:p w14:paraId="24943B8E" w14:textId="77777777" w:rsidR="00C354D3" w:rsidRPr="00940134" w:rsidRDefault="00C354D3" w:rsidP="00C354D3">
            <w:pPr>
              <w:rPr>
                <w:rFonts w:ascii="Aptos" w:hAnsi="Aptos"/>
                <w:b/>
                <w:bCs/>
              </w:rPr>
            </w:pPr>
            <w:r w:rsidRPr="00940134">
              <w:rPr>
                <w:rFonts w:ascii="Aptos" w:hAnsi="Aptos"/>
                <w:b/>
                <w:bCs/>
              </w:rPr>
              <w:t>Singles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256" w14:textId="4EDC23C3" w:rsidR="00C354D3" w:rsidRPr="00FB3FAD" w:rsidRDefault="00C354D3" w:rsidP="00C354D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Start approx. 11 am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0DC" w14:textId="6C7CA323" w:rsidR="00C354D3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Jamie B</w:t>
            </w:r>
            <w:r w:rsidR="00B96F96"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u</w:t>
            </w: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rch</w:t>
            </w:r>
          </w:p>
          <w:p w14:paraId="5B6C1745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5CC5999E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Simon Williams</w:t>
            </w:r>
          </w:p>
          <w:p w14:paraId="64001583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D4A" w14:textId="77777777" w:rsidR="00C354D3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 xml:space="preserve">Jack Good </w:t>
            </w:r>
          </w:p>
          <w:p w14:paraId="43A76006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071B8C3E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Mark Stephens</w:t>
            </w:r>
          </w:p>
          <w:p w14:paraId="48F76B41" w14:textId="4756B239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</w:pPr>
          </w:p>
        </w:tc>
        <w:tc>
          <w:tcPr>
            <w:tcW w:w="3283" w:type="dxa"/>
          </w:tcPr>
          <w:p w14:paraId="4A81D59D" w14:textId="22E1BC09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Robert Fletcher</w:t>
            </w:r>
          </w:p>
          <w:p w14:paraId="11E8A804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45145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567B2E0E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Edmund Fordyce</w:t>
            </w:r>
          </w:p>
          <w:p w14:paraId="25824F9C" w14:textId="383F4FE4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21F92A02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Edward Wilson</w:t>
            </w:r>
          </w:p>
          <w:p w14:paraId="6FE79380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45145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51BB97D2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Felix Webby</w:t>
            </w:r>
          </w:p>
          <w:p w14:paraId="221295DB" w14:textId="2FCFA49D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</w:tcPr>
          <w:p w14:paraId="6CC9F197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4BAEAD09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tr w:rsidR="00C354D3" w:rsidRPr="00940134" w14:paraId="443638A7" w14:textId="77777777" w:rsidTr="00A579BD">
        <w:trPr>
          <w:trHeight w:val="929"/>
        </w:trPr>
        <w:tc>
          <w:tcPr>
            <w:tcW w:w="1271" w:type="dxa"/>
          </w:tcPr>
          <w:p w14:paraId="021FE387" w14:textId="77777777" w:rsidR="00C354D3" w:rsidRDefault="00C354D3" w:rsidP="00C354D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Event</w:t>
            </w:r>
          </w:p>
          <w:p w14:paraId="1C6850EA" w14:textId="77777777" w:rsidR="00C354D3" w:rsidRPr="00940134" w:rsidRDefault="00C354D3" w:rsidP="00C354D3">
            <w:pPr>
              <w:rPr>
                <w:rFonts w:ascii="Aptos" w:hAnsi="Aptos"/>
                <w:b/>
                <w:bCs/>
              </w:rPr>
            </w:pPr>
            <w:r w:rsidRPr="00940134">
              <w:rPr>
                <w:rFonts w:ascii="Aptos" w:hAnsi="Aptos"/>
                <w:b/>
                <w:bCs/>
              </w:rPr>
              <w:t>Singles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C44" w14:textId="77777777" w:rsidR="00C354D3" w:rsidRDefault="00C354D3" w:rsidP="00C354D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Start approx. </w:t>
            </w:r>
          </w:p>
          <w:p w14:paraId="1856CA5F" w14:textId="43C76108" w:rsidR="00C354D3" w:rsidRPr="00FB3FAD" w:rsidRDefault="00C354D3" w:rsidP="00C354D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2 .45 pm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3A1" w14:textId="77777777" w:rsidR="00C354D3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Euan Burridge</w:t>
            </w:r>
          </w:p>
          <w:p w14:paraId="13C6AEAB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48278E2B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Kieran Murphy</w:t>
            </w:r>
          </w:p>
          <w:p w14:paraId="0AA5CCA2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C5E" w14:textId="77777777" w:rsidR="00C354D3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4C94D8" w:themeColor="text2" w:themeTint="80"/>
                <w:sz w:val="28"/>
                <w:szCs w:val="28"/>
              </w:rPr>
              <w:t>Aston Wade</w:t>
            </w:r>
          </w:p>
          <w:p w14:paraId="1A63C656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00BC8FF6" w14:textId="77777777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C88800"/>
                <w:sz w:val="28"/>
                <w:szCs w:val="28"/>
              </w:rPr>
              <w:t>Robert O’Donoghue</w:t>
            </w:r>
          </w:p>
          <w:p w14:paraId="13FF68D6" w14:textId="72463680" w:rsidR="00C354D3" w:rsidRDefault="00C354D3" w:rsidP="00C354D3">
            <w:pPr>
              <w:jc w:val="center"/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</w:pPr>
          </w:p>
        </w:tc>
        <w:tc>
          <w:tcPr>
            <w:tcW w:w="3283" w:type="dxa"/>
          </w:tcPr>
          <w:p w14:paraId="54F2C53B" w14:textId="56DA691D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Malcolm Fletcher</w:t>
            </w:r>
          </w:p>
          <w:p w14:paraId="5D31553D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45145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6261198E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Logan McCorkindale</w:t>
            </w:r>
          </w:p>
          <w:p w14:paraId="3A31DE0A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16B621CA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3A7C22" w:themeColor="accent6" w:themeShade="BF"/>
                <w:sz w:val="28"/>
                <w:szCs w:val="28"/>
              </w:rPr>
              <w:t>Greg Fletcher</w:t>
            </w:r>
          </w:p>
          <w:p w14:paraId="32148499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A45145">
              <w:rPr>
                <w:rFonts w:ascii="Aptos" w:hAnsi="Aptos"/>
                <w:b/>
                <w:bCs/>
                <w:sz w:val="28"/>
                <w:szCs w:val="28"/>
              </w:rPr>
              <w:t>v</w:t>
            </w:r>
          </w:p>
          <w:p w14:paraId="1C107886" w14:textId="77777777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  <w:t>Levi Franks</w:t>
            </w:r>
          </w:p>
          <w:p w14:paraId="25859746" w14:textId="13FADE3B" w:rsidR="00C354D3" w:rsidRPr="00A45145" w:rsidRDefault="00C354D3" w:rsidP="00C354D3">
            <w:pPr>
              <w:ind w:left="19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</w:tcPr>
          <w:p w14:paraId="7495ADF2" w14:textId="73FB1F41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4" w:type="dxa"/>
          </w:tcPr>
          <w:p w14:paraId="1B0259A8" w14:textId="668026A5" w:rsidR="00C354D3" w:rsidRPr="00A45145" w:rsidRDefault="00C354D3" w:rsidP="00C354D3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441908BD" w14:textId="77777777" w:rsidR="00940134" w:rsidRPr="00940134" w:rsidRDefault="00940134">
      <w:pPr>
        <w:rPr>
          <w:lang w:val="en-US"/>
        </w:rPr>
      </w:pPr>
    </w:p>
    <w:sectPr w:rsidR="00940134" w:rsidRPr="00940134" w:rsidSect="00F3592A">
      <w:pgSz w:w="16838" w:h="11906" w:orient="landscape"/>
      <w:pgMar w:top="397" w:right="567" w:bottom="39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2012" w14:textId="77777777" w:rsidR="00A05401" w:rsidRDefault="00A05401" w:rsidP="00B36951">
      <w:pPr>
        <w:spacing w:after="0" w:line="240" w:lineRule="auto"/>
      </w:pPr>
      <w:r>
        <w:separator/>
      </w:r>
    </w:p>
  </w:endnote>
  <w:endnote w:type="continuationSeparator" w:id="0">
    <w:p w14:paraId="22BC1ABC" w14:textId="77777777" w:rsidR="00A05401" w:rsidRDefault="00A05401" w:rsidP="00B3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8997" w14:textId="77777777" w:rsidR="00A05401" w:rsidRDefault="00A05401" w:rsidP="00B36951">
      <w:pPr>
        <w:spacing w:after="0" w:line="240" w:lineRule="auto"/>
      </w:pPr>
      <w:r>
        <w:separator/>
      </w:r>
    </w:p>
  </w:footnote>
  <w:footnote w:type="continuationSeparator" w:id="0">
    <w:p w14:paraId="1DA3404A" w14:textId="77777777" w:rsidR="00A05401" w:rsidRDefault="00A05401" w:rsidP="00B3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97CDA"/>
    <w:multiLevelType w:val="multilevel"/>
    <w:tmpl w:val="2EA2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74837"/>
    <w:multiLevelType w:val="multilevel"/>
    <w:tmpl w:val="51A8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C7755"/>
    <w:multiLevelType w:val="multilevel"/>
    <w:tmpl w:val="A15A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862012">
    <w:abstractNumId w:val="2"/>
  </w:num>
  <w:num w:numId="2" w16cid:durableId="2053268755">
    <w:abstractNumId w:val="0"/>
  </w:num>
  <w:num w:numId="3" w16cid:durableId="85052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09"/>
    <w:rsid w:val="00003EEA"/>
    <w:rsid w:val="00064007"/>
    <w:rsid w:val="000658CF"/>
    <w:rsid w:val="000C1948"/>
    <w:rsid w:val="000C2A5F"/>
    <w:rsid w:val="000C2F82"/>
    <w:rsid w:val="00123539"/>
    <w:rsid w:val="002B7879"/>
    <w:rsid w:val="002B799E"/>
    <w:rsid w:val="00340179"/>
    <w:rsid w:val="00342874"/>
    <w:rsid w:val="003649FD"/>
    <w:rsid w:val="003745C1"/>
    <w:rsid w:val="00396ECF"/>
    <w:rsid w:val="003C1513"/>
    <w:rsid w:val="003E1608"/>
    <w:rsid w:val="004068ED"/>
    <w:rsid w:val="0046709B"/>
    <w:rsid w:val="00490437"/>
    <w:rsid w:val="00492F01"/>
    <w:rsid w:val="004D31F2"/>
    <w:rsid w:val="004E3D6D"/>
    <w:rsid w:val="004E57AE"/>
    <w:rsid w:val="004F55E8"/>
    <w:rsid w:val="005223E9"/>
    <w:rsid w:val="00561B3C"/>
    <w:rsid w:val="00581957"/>
    <w:rsid w:val="00630EDE"/>
    <w:rsid w:val="00637F9D"/>
    <w:rsid w:val="006410AE"/>
    <w:rsid w:val="00643AE6"/>
    <w:rsid w:val="00650148"/>
    <w:rsid w:val="006778C0"/>
    <w:rsid w:val="007E3555"/>
    <w:rsid w:val="007F58E6"/>
    <w:rsid w:val="008F5BB1"/>
    <w:rsid w:val="0090459C"/>
    <w:rsid w:val="00920349"/>
    <w:rsid w:val="00940134"/>
    <w:rsid w:val="009C456B"/>
    <w:rsid w:val="009E78C7"/>
    <w:rsid w:val="00A05401"/>
    <w:rsid w:val="00A07D48"/>
    <w:rsid w:val="00A360CF"/>
    <w:rsid w:val="00A45145"/>
    <w:rsid w:val="00A847C4"/>
    <w:rsid w:val="00AF4273"/>
    <w:rsid w:val="00B16794"/>
    <w:rsid w:val="00B311E8"/>
    <w:rsid w:val="00B36951"/>
    <w:rsid w:val="00B96F96"/>
    <w:rsid w:val="00B96F99"/>
    <w:rsid w:val="00C34695"/>
    <w:rsid w:val="00C354D3"/>
    <w:rsid w:val="00C448BC"/>
    <w:rsid w:val="00C710FA"/>
    <w:rsid w:val="00C80E01"/>
    <w:rsid w:val="00C82609"/>
    <w:rsid w:val="00D56319"/>
    <w:rsid w:val="00D96F8F"/>
    <w:rsid w:val="00DB574D"/>
    <w:rsid w:val="00E127D6"/>
    <w:rsid w:val="00E50AE6"/>
    <w:rsid w:val="00E716BB"/>
    <w:rsid w:val="00E85260"/>
    <w:rsid w:val="00F3592A"/>
    <w:rsid w:val="00F8331D"/>
    <w:rsid w:val="00F90B6F"/>
    <w:rsid w:val="00FB3FAD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177CE"/>
  <w15:chartTrackingRefBased/>
  <w15:docId w15:val="{6FBA01E0-E5C6-48C6-BE13-6631F0E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6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6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6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51"/>
  </w:style>
  <w:style w:type="paragraph" w:styleId="Footer">
    <w:name w:val="footer"/>
    <w:basedOn w:val="Normal"/>
    <w:link w:val="FooterChar"/>
    <w:uiPriority w:val="99"/>
    <w:unhideWhenUsed/>
    <w:rsid w:val="00B36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F6A4-2FAC-40A2-9603-86118C2B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1381</Characters>
  <Application>Microsoft Office Word</Application>
  <DocSecurity>0</DocSecurity>
  <Lines>197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Beattie</dc:creator>
  <cp:keywords/>
  <dc:description/>
  <cp:lastModifiedBy>Sylvia Wing</cp:lastModifiedBy>
  <cp:revision>2</cp:revision>
  <cp:lastPrinted>2025-02-16T03:53:00Z</cp:lastPrinted>
  <dcterms:created xsi:type="dcterms:W3CDTF">2025-02-16T09:22:00Z</dcterms:created>
  <dcterms:modified xsi:type="dcterms:W3CDTF">2025-02-16T09:22:00Z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7bdfff485f27c8f36169f67d9a9860b693f2e89c67018aa2e0aa22ce8a614ff6</vt:lpwstr>
  </property>
</Properties>
</file>